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95F" w14:textId="77777777" w:rsidR="00030CFD" w:rsidRDefault="00030CFD" w:rsidP="00030CFD">
      <w:pPr>
        <w:spacing w:after="0"/>
        <w:jc w:val="right"/>
      </w:pPr>
      <w:r>
        <w:t>Městský úřad Jáchymov</w:t>
      </w:r>
    </w:p>
    <w:p w14:paraId="18562636" w14:textId="77777777" w:rsidR="00030CFD" w:rsidRDefault="00030CFD" w:rsidP="00030CFD">
      <w:pPr>
        <w:spacing w:after="0"/>
        <w:jc w:val="right"/>
      </w:pPr>
      <w:r>
        <w:t>náměstí Republiky 1</w:t>
      </w:r>
    </w:p>
    <w:p w14:paraId="0EFF0E3F" w14:textId="3C04B378" w:rsidR="00117045" w:rsidRDefault="00030CFD" w:rsidP="00030CFD">
      <w:pPr>
        <w:spacing w:after="0"/>
        <w:jc w:val="right"/>
      </w:pPr>
      <w:r>
        <w:t>362 51 Jáchymov</w:t>
      </w:r>
    </w:p>
    <w:p w14:paraId="69D25004" w14:textId="77777777" w:rsidR="00117045" w:rsidRDefault="00117045" w:rsidP="00117045">
      <w:pPr>
        <w:spacing w:after="0"/>
        <w:jc w:val="right"/>
      </w:pPr>
    </w:p>
    <w:p w14:paraId="44548E15" w14:textId="6D798706" w:rsidR="00117045" w:rsidRPr="002209C4" w:rsidRDefault="00117045" w:rsidP="00117045">
      <w:pPr>
        <w:spacing w:after="0"/>
        <w:rPr>
          <w:b/>
          <w:bCs/>
          <w:u w:val="single"/>
        </w:rPr>
      </w:pPr>
      <w:r w:rsidRPr="002209C4">
        <w:rPr>
          <w:b/>
          <w:bCs/>
          <w:u w:val="single"/>
        </w:rPr>
        <w:t xml:space="preserve">Věc: </w:t>
      </w:r>
      <w:r w:rsidR="00A920E5">
        <w:rPr>
          <w:b/>
          <w:bCs/>
          <w:u w:val="single"/>
        </w:rPr>
        <w:t>Z</w:t>
      </w:r>
      <w:r w:rsidR="00E65F92">
        <w:rPr>
          <w:b/>
          <w:bCs/>
          <w:u w:val="single"/>
        </w:rPr>
        <w:t xml:space="preserve">jištění </w:t>
      </w:r>
      <w:r w:rsidRPr="002209C4">
        <w:rPr>
          <w:b/>
          <w:bCs/>
          <w:u w:val="single"/>
        </w:rPr>
        <w:t>zájmu o optickou internetovou přípojku k Vašemu domu</w:t>
      </w:r>
    </w:p>
    <w:p w14:paraId="7ADB934B" w14:textId="77777777" w:rsidR="00117045" w:rsidRDefault="00117045" w:rsidP="00117045">
      <w:pPr>
        <w:spacing w:after="0"/>
      </w:pPr>
    </w:p>
    <w:p w14:paraId="54AE9204" w14:textId="77777777" w:rsidR="00117045" w:rsidRPr="00A8720D" w:rsidRDefault="00117045" w:rsidP="00117045">
      <w:pPr>
        <w:spacing w:after="0"/>
      </w:pPr>
    </w:p>
    <w:p w14:paraId="3B82B0EF" w14:textId="29A69759" w:rsidR="00CD3F5D" w:rsidRPr="00A8720D" w:rsidRDefault="00117045" w:rsidP="00117045">
      <w:pPr>
        <w:spacing w:after="0"/>
      </w:pPr>
      <w:r w:rsidRPr="00A8720D">
        <w:t xml:space="preserve">Obec má </w:t>
      </w:r>
      <w:r w:rsidR="009B4617" w:rsidRPr="00A8720D">
        <w:t xml:space="preserve">momentálně jedinečnou </w:t>
      </w:r>
      <w:r w:rsidRPr="00A8720D">
        <w:t xml:space="preserve">možnost zajistit </w:t>
      </w:r>
      <w:r w:rsidR="001B3F7E" w:rsidRPr="00A8720D">
        <w:t>zavedení optické přípojky až k </w:t>
      </w:r>
      <w:r w:rsidR="00A5607A" w:rsidRPr="00A8720D">
        <w:t>V</w:t>
      </w:r>
      <w:r w:rsidR="001B3F7E" w:rsidRPr="00A8720D">
        <w:t xml:space="preserve">ám </w:t>
      </w:r>
      <w:r w:rsidR="00126CF8" w:rsidRPr="00A8720D">
        <w:t>domů,</w:t>
      </w:r>
      <w:r w:rsidR="001B3F7E" w:rsidRPr="00A8720D">
        <w:t xml:space="preserve"> a to </w:t>
      </w:r>
      <w:r w:rsidR="00A5607A" w:rsidRPr="00A8720D">
        <w:t xml:space="preserve">zcela </w:t>
      </w:r>
      <w:r w:rsidR="001B3F7E" w:rsidRPr="00A8720D">
        <w:t>zdarma</w:t>
      </w:r>
      <w:r w:rsidR="00A8720D" w:rsidRPr="00A8720D">
        <w:t>.</w:t>
      </w:r>
      <w:r w:rsidR="001B3F7E" w:rsidRPr="00A8720D">
        <w:t xml:space="preserve"> </w:t>
      </w:r>
      <w:r w:rsidR="00A5607A" w:rsidRPr="00A8720D">
        <w:t>Společnost</w:t>
      </w:r>
      <w:r w:rsidRPr="00A8720D">
        <w:t xml:space="preserve"> O2 Czech Republic a.s.</w:t>
      </w:r>
      <w:r w:rsidR="00C4406B" w:rsidRPr="00A8720D">
        <w:t xml:space="preserve"> </w:t>
      </w:r>
      <w:r w:rsidR="00A5607A" w:rsidRPr="00A8720D">
        <w:t xml:space="preserve">a </w:t>
      </w:r>
      <w:r w:rsidR="00126CF8">
        <w:t>CETIN a.s.</w:t>
      </w:r>
      <w:r w:rsidR="001B3F7E" w:rsidRPr="00A8720D">
        <w:t xml:space="preserve"> </w:t>
      </w:r>
      <w:r w:rsidR="009B4617" w:rsidRPr="00A8720D">
        <w:t>nyní potřebuj</w:t>
      </w:r>
      <w:r w:rsidR="00A5607A" w:rsidRPr="00A8720D">
        <w:t>í</w:t>
      </w:r>
      <w:r w:rsidR="009B4617" w:rsidRPr="00A8720D">
        <w:t xml:space="preserve"> </w:t>
      </w:r>
      <w:r w:rsidR="00CD3F5D" w:rsidRPr="00A8720D">
        <w:t xml:space="preserve">zjistit zájem </w:t>
      </w:r>
      <w:r w:rsidR="001B3F7E" w:rsidRPr="00A8720D">
        <w:t>obyvatel o</w:t>
      </w:r>
      <w:r w:rsidR="00180616" w:rsidRPr="00A8720D">
        <w:t xml:space="preserve"> </w:t>
      </w:r>
      <w:r w:rsidR="00CD3F5D" w:rsidRPr="00A8720D">
        <w:t>připojen</w:t>
      </w:r>
      <w:r w:rsidR="001B3F7E" w:rsidRPr="00A8720D">
        <w:t>í</w:t>
      </w:r>
      <w:r w:rsidR="00A5607A" w:rsidRPr="00A8720D">
        <w:t xml:space="preserve"> přípojky</w:t>
      </w:r>
      <w:r w:rsidR="001B3F7E" w:rsidRPr="00A8720D">
        <w:t xml:space="preserve"> a později</w:t>
      </w:r>
      <w:r w:rsidR="00A8720D" w:rsidRPr="00A8720D">
        <w:t>,</w:t>
      </w:r>
      <w:r w:rsidR="001B3F7E" w:rsidRPr="00A8720D">
        <w:t xml:space="preserve"> v případě zájmu</w:t>
      </w:r>
      <w:r w:rsidR="00A8720D" w:rsidRPr="00A8720D">
        <w:t>,</w:t>
      </w:r>
      <w:r w:rsidR="001B3F7E" w:rsidRPr="00A8720D">
        <w:t xml:space="preserve"> </w:t>
      </w:r>
      <w:r w:rsidR="00A8720D" w:rsidRPr="00A8720D">
        <w:t xml:space="preserve">i </w:t>
      </w:r>
      <w:r w:rsidR="001B3F7E" w:rsidRPr="00A8720D">
        <w:t>o internet v</w:t>
      </w:r>
      <w:r w:rsidR="00A8720D" w:rsidRPr="00A8720D">
        <w:t>e</w:t>
      </w:r>
      <w:r w:rsidR="001B3F7E" w:rsidRPr="00A8720D">
        <w:t> speciální ceně jen pro vaši obec.</w:t>
      </w:r>
    </w:p>
    <w:p w14:paraId="3D105EE4" w14:textId="77777777" w:rsidR="001B3F7E" w:rsidRDefault="001B3F7E" w:rsidP="00117045">
      <w:pPr>
        <w:spacing w:after="0"/>
      </w:pPr>
    </w:p>
    <w:p w14:paraId="1FCAA1DC" w14:textId="77777777" w:rsidR="00CD3F5D" w:rsidRDefault="00CD3F5D" w:rsidP="00117045">
      <w:pPr>
        <w:spacing w:after="0"/>
        <w:rPr>
          <w:b/>
          <w:bCs/>
          <w:u w:val="single"/>
        </w:rPr>
      </w:pPr>
      <w:r w:rsidRPr="00CD3F5D">
        <w:rPr>
          <w:b/>
          <w:bCs/>
          <w:u w:val="single"/>
        </w:rPr>
        <w:t>V čem je optický internet lepší než stávající internet vzduchem nebo telefonním kabelem</w:t>
      </w:r>
    </w:p>
    <w:p w14:paraId="3BB03104" w14:textId="04F71794" w:rsidR="00CD3F5D" w:rsidRDefault="00010217" w:rsidP="00CD3F5D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Rychlost až 1</w:t>
      </w:r>
      <w:r w:rsidR="00F00B10">
        <w:rPr>
          <w:b/>
          <w:bCs/>
        </w:rPr>
        <w:t>000</w:t>
      </w:r>
      <w:r w:rsidR="00A8720D">
        <w:rPr>
          <w:b/>
          <w:bCs/>
        </w:rPr>
        <w:t xml:space="preserve"> </w:t>
      </w:r>
      <w:r w:rsidR="00F00B10">
        <w:rPr>
          <w:b/>
          <w:bCs/>
        </w:rPr>
        <w:t>Mb/s</w:t>
      </w:r>
      <w:r>
        <w:t xml:space="preserve"> – tzn. m</w:t>
      </w:r>
      <w:r w:rsidR="00CD3F5D">
        <w:t>nohonásobně rychlejší</w:t>
      </w:r>
      <w:r>
        <w:t xml:space="preserve"> ve srovnání s </w:t>
      </w:r>
      <w:r w:rsidR="00920859">
        <w:t>V</w:t>
      </w:r>
      <w:r>
        <w:t>aší dnešní přípojkou</w:t>
      </w:r>
    </w:p>
    <w:p w14:paraId="715533DA" w14:textId="575C24A8" w:rsidR="00CD3F5D" w:rsidRDefault="00F00B10" w:rsidP="00CD3F5D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>Příjem</w:t>
      </w:r>
      <w:r w:rsidR="00CD3F5D" w:rsidRPr="001F2B6F">
        <w:rPr>
          <w:b/>
          <w:bCs/>
        </w:rPr>
        <w:t xml:space="preserve"> digit</w:t>
      </w:r>
      <w:r w:rsidR="00010217" w:rsidRPr="001F2B6F">
        <w:rPr>
          <w:b/>
          <w:bCs/>
        </w:rPr>
        <w:t>ální televiz</w:t>
      </w:r>
      <w:r>
        <w:rPr>
          <w:b/>
          <w:bCs/>
        </w:rPr>
        <w:t>e</w:t>
      </w:r>
      <w:r w:rsidR="00010217" w:rsidRPr="001F2B6F">
        <w:rPr>
          <w:b/>
          <w:bCs/>
        </w:rPr>
        <w:t xml:space="preserve"> O2</w:t>
      </w:r>
      <w:r w:rsidR="00A8720D">
        <w:rPr>
          <w:b/>
          <w:bCs/>
        </w:rPr>
        <w:t xml:space="preserve"> </w:t>
      </w:r>
      <w:r w:rsidR="00010217" w:rsidRPr="001F2B6F">
        <w:rPr>
          <w:b/>
          <w:bCs/>
        </w:rPr>
        <w:t>TV</w:t>
      </w:r>
      <w:r w:rsidR="00010217">
        <w:t xml:space="preserve"> – vysoká kvalita obrazu, možnost posouvat se v čase</w:t>
      </w:r>
    </w:p>
    <w:p w14:paraId="6CB32462" w14:textId="77777777" w:rsidR="00010217" w:rsidRDefault="00010217" w:rsidP="00010217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Stabilita</w:t>
      </w:r>
      <w:r>
        <w:t xml:space="preserve"> – není rušen při horším počasí nebo vzrostlou vegetací</w:t>
      </w:r>
    </w:p>
    <w:p w14:paraId="2F87BCE9" w14:textId="39CF31D9" w:rsidR="00010217" w:rsidRDefault="00010217" w:rsidP="00010217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Připraven</w:t>
      </w:r>
      <w:r w:rsidR="001F2B6F">
        <w:rPr>
          <w:b/>
          <w:bCs/>
        </w:rPr>
        <w:t>ý</w:t>
      </w:r>
      <w:r w:rsidRPr="001F2B6F">
        <w:rPr>
          <w:b/>
          <w:bCs/>
        </w:rPr>
        <w:t xml:space="preserve"> na budoucnos</w:t>
      </w:r>
      <w:r>
        <w:t>t – stávající pomalé linky nebudou během několika let stačit potřebám domácnosti</w:t>
      </w:r>
      <w:r w:rsidR="00920859">
        <w:t xml:space="preserve"> (videohovory, TV ve vysokém rozlišení, </w:t>
      </w:r>
      <w:r w:rsidR="00D65EE3">
        <w:t>práce z domova</w:t>
      </w:r>
      <w:r w:rsidR="00920859">
        <w:t>)</w:t>
      </w:r>
    </w:p>
    <w:p w14:paraId="03B5E8ED" w14:textId="78E5385F" w:rsidR="00072A88" w:rsidRDefault="00072A88" w:rsidP="00010217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 xml:space="preserve">Optickou linku je možné využít i jako telefonní </w:t>
      </w:r>
      <w:r>
        <w:t>– alternativa pevné linky na volání</w:t>
      </w:r>
    </w:p>
    <w:p w14:paraId="0567137C" w14:textId="77777777" w:rsidR="00010217" w:rsidRDefault="00010217" w:rsidP="00010217">
      <w:pPr>
        <w:spacing w:after="0"/>
      </w:pPr>
    </w:p>
    <w:p w14:paraId="5E63318B" w14:textId="77777777" w:rsidR="00010217" w:rsidRPr="00010217" w:rsidRDefault="00010217" w:rsidP="00010217">
      <w:pPr>
        <w:spacing w:after="0"/>
        <w:rPr>
          <w:b/>
          <w:bCs/>
          <w:u w:val="single"/>
        </w:rPr>
      </w:pPr>
      <w:r w:rsidRPr="00010217">
        <w:rPr>
          <w:b/>
          <w:bCs/>
          <w:u w:val="single"/>
        </w:rPr>
        <w:t xml:space="preserve">Jak </w:t>
      </w:r>
      <w:r w:rsidR="001F2B6F">
        <w:rPr>
          <w:b/>
          <w:bCs/>
          <w:u w:val="single"/>
        </w:rPr>
        <w:t>probíhá výstavba</w:t>
      </w:r>
      <w:r w:rsidRPr="00010217">
        <w:rPr>
          <w:b/>
          <w:bCs/>
          <w:u w:val="single"/>
        </w:rPr>
        <w:t xml:space="preserve"> a s čím je nutné počítat</w:t>
      </w:r>
    </w:p>
    <w:p w14:paraId="64AD07B8" w14:textId="04AE310A" w:rsidR="00D65EE3" w:rsidRPr="00A8720D" w:rsidRDefault="00D65EE3" w:rsidP="00010217">
      <w:pPr>
        <w:pStyle w:val="Odstavecseseznamem"/>
        <w:numPr>
          <w:ilvl w:val="0"/>
          <w:numId w:val="2"/>
        </w:numPr>
        <w:spacing w:after="0"/>
        <w:rPr>
          <w:color w:val="00B050"/>
        </w:rPr>
      </w:pPr>
      <w:r w:rsidRPr="00A8720D">
        <w:rPr>
          <w:b/>
          <w:bCs/>
          <w:color w:val="00B050"/>
        </w:rPr>
        <w:t>Zřízení</w:t>
      </w:r>
      <w:r w:rsidR="0053495B" w:rsidRPr="00A8720D">
        <w:rPr>
          <w:b/>
          <w:bCs/>
          <w:color w:val="00B050"/>
        </w:rPr>
        <w:t xml:space="preserve"> </w:t>
      </w:r>
      <w:r w:rsidRPr="00A8720D">
        <w:rPr>
          <w:b/>
          <w:bCs/>
          <w:color w:val="00B050"/>
        </w:rPr>
        <w:t>přípojky provádí zkušený technik a je pro</w:t>
      </w:r>
      <w:r w:rsidR="001B3F7E" w:rsidRPr="00A8720D">
        <w:rPr>
          <w:b/>
          <w:bCs/>
          <w:color w:val="00B050"/>
        </w:rPr>
        <w:t xml:space="preserve"> Vás</w:t>
      </w:r>
      <w:r w:rsidRPr="00A8720D">
        <w:rPr>
          <w:b/>
          <w:bCs/>
          <w:color w:val="00B050"/>
        </w:rPr>
        <w:t xml:space="preserve"> zdarma!</w:t>
      </w:r>
    </w:p>
    <w:p w14:paraId="1E7095DD" w14:textId="79977B73" w:rsidR="001F2B6F" w:rsidRPr="00BD4AC3" w:rsidRDefault="00010217" w:rsidP="00010217">
      <w:pPr>
        <w:pStyle w:val="Odstavecseseznamem"/>
        <w:numPr>
          <w:ilvl w:val="0"/>
          <w:numId w:val="2"/>
        </w:numPr>
        <w:spacing w:after="0"/>
      </w:pPr>
      <w:r w:rsidRPr="00BD4AC3">
        <w:t xml:space="preserve">Předběžný plán je </w:t>
      </w:r>
      <w:r w:rsidR="00D65EE3">
        <w:t xml:space="preserve">výměna stávajícího </w:t>
      </w:r>
      <w:r w:rsidRPr="00BD4AC3">
        <w:t xml:space="preserve">vedení </w:t>
      </w:r>
      <w:r w:rsidR="00D65EE3">
        <w:t xml:space="preserve">po </w:t>
      </w:r>
      <w:r w:rsidRPr="00BD4AC3">
        <w:t>telefonních sloupech</w:t>
      </w:r>
      <w:r w:rsidR="00D65EE3">
        <w:t xml:space="preserve"> za nový optický kabel</w:t>
      </w:r>
    </w:p>
    <w:p w14:paraId="77BC4EB0" w14:textId="07D707BB" w:rsidR="00010217" w:rsidRPr="00BD4AC3" w:rsidRDefault="00010217" w:rsidP="00A8720D">
      <w:pPr>
        <w:pStyle w:val="Odstavecseseznamem"/>
        <w:numPr>
          <w:ilvl w:val="0"/>
          <w:numId w:val="2"/>
        </w:numPr>
        <w:spacing w:after="0"/>
      </w:pPr>
      <w:r w:rsidRPr="00BD4AC3">
        <w:t>Přípojka do domu může</w:t>
      </w:r>
      <w:r w:rsidR="00A8720D">
        <w:t xml:space="preserve"> </w:t>
      </w:r>
      <w:r w:rsidR="001F2B6F" w:rsidRPr="00BD4AC3">
        <w:t>v</w:t>
      </w:r>
      <w:r w:rsidRPr="00BD4AC3">
        <w:t xml:space="preserve">ést vzduchem ze sloupu </w:t>
      </w:r>
      <w:r w:rsidR="001F2B6F" w:rsidRPr="00BD4AC3">
        <w:t>a optický kabel je kotven na fasádu</w:t>
      </w:r>
    </w:p>
    <w:p w14:paraId="6DF3903E" w14:textId="6A3898A9" w:rsidR="001F2B6F" w:rsidRPr="00A605E1" w:rsidRDefault="001F2B6F" w:rsidP="00010217">
      <w:pPr>
        <w:pStyle w:val="Odstavecseseznamem"/>
        <w:numPr>
          <w:ilvl w:val="0"/>
          <w:numId w:val="2"/>
        </w:numPr>
        <w:spacing w:after="0"/>
      </w:pPr>
      <w:r w:rsidRPr="00BD4AC3">
        <w:t xml:space="preserve">Uvnitř domu je </w:t>
      </w:r>
      <w:r w:rsidR="009B4617" w:rsidRPr="00BD4AC3">
        <w:t xml:space="preserve">instalována </w:t>
      </w:r>
      <w:r w:rsidRPr="00BD4AC3">
        <w:t xml:space="preserve">zásuvka, </w:t>
      </w:r>
      <w:r w:rsidRPr="00A605E1">
        <w:t xml:space="preserve">do které je zapojen modem, který vysílá v domácnosti </w:t>
      </w:r>
      <w:proofErr w:type="spellStart"/>
      <w:r w:rsidRPr="00A605E1">
        <w:t>WiFi</w:t>
      </w:r>
      <w:proofErr w:type="spellEnd"/>
      <w:r w:rsidR="00BE7579" w:rsidRPr="00A605E1">
        <w:t xml:space="preserve"> </w:t>
      </w:r>
      <w:r w:rsidR="009B4617" w:rsidRPr="00A605E1">
        <w:t xml:space="preserve">nebo </w:t>
      </w:r>
      <w:r w:rsidR="00BE7579" w:rsidRPr="00A605E1">
        <w:t xml:space="preserve">rozvádí internet dál </w:t>
      </w:r>
      <w:r w:rsidR="005B2052" w:rsidRPr="00A605E1">
        <w:t xml:space="preserve">po domácnosti </w:t>
      </w:r>
      <w:r w:rsidR="00BE7579" w:rsidRPr="00A605E1">
        <w:t>síťovými kabely.</w:t>
      </w:r>
    </w:p>
    <w:p w14:paraId="33F17E1B" w14:textId="6E194553" w:rsidR="00BE7579" w:rsidRPr="00A605E1" w:rsidRDefault="009620CB" w:rsidP="00A920E5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A8720D">
        <w:t>C</w:t>
      </w:r>
      <w:r w:rsidR="00D65EE3" w:rsidRPr="00A8720D">
        <w:t xml:space="preserve">ena internetu </w:t>
      </w:r>
      <w:r w:rsidRPr="00A8720D">
        <w:t>od</w:t>
      </w:r>
      <w:r w:rsidR="00D65EE3" w:rsidRPr="00A8720D">
        <w:t xml:space="preserve"> </w:t>
      </w:r>
      <w:r w:rsidRPr="00A8720D">
        <w:rPr>
          <w:b/>
          <w:bCs/>
        </w:rPr>
        <w:t>3</w:t>
      </w:r>
      <w:r w:rsidR="00D65EE3" w:rsidRPr="00A8720D">
        <w:rPr>
          <w:b/>
          <w:bCs/>
        </w:rPr>
        <w:t>99,-</w:t>
      </w:r>
      <w:r w:rsidR="00BE7579" w:rsidRPr="00A8720D">
        <w:rPr>
          <w:b/>
          <w:bCs/>
        </w:rPr>
        <w:t>Kč měsíčně</w:t>
      </w:r>
      <w:r w:rsidR="00D65EE3" w:rsidRPr="00A8720D">
        <w:t xml:space="preserve"> (</w:t>
      </w:r>
      <w:r w:rsidR="00E512AD" w:rsidRPr="00A8720D">
        <w:t xml:space="preserve">rychlost </w:t>
      </w:r>
      <w:r w:rsidR="00D65EE3" w:rsidRPr="00A8720D">
        <w:t>250</w:t>
      </w:r>
      <w:r w:rsidR="001B3F7E" w:rsidRPr="00A8720D">
        <w:t xml:space="preserve">/250 </w:t>
      </w:r>
      <w:proofErr w:type="spellStart"/>
      <w:r w:rsidR="00D65EE3" w:rsidRPr="00A8720D">
        <w:t>Mb</w:t>
      </w:r>
      <w:proofErr w:type="spellEnd"/>
      <w:r w:rsidR="00D65EE3" w:rsidRPr="00A8720D">
        <w:t>/s)</w:t>
      </w:r>
      <w:r>
        <w:rPr>
          <w:b/>
          <w:bCs/>
        </w:rPr>
        <w:br/>
      </w:r>
      <w:r w:rsidR="00E512AD" w:rsidRPr="00A8720D">
        <w:rPr>
          <w:b/>
          <w:bCs/>
          <w:color w:val="00B050"/>
        </w:rPr>
        <w:t>(</w:t>
      </w:r>
      <w:r w:rsidRPr="00A8720D">
        <w:rPr>
          <w:b/>
          <w:bCs/>
          <w:color w:val="00B050"/>
        </w:rPr>
        <w:t xml:space="preserve">Speciální akce pro obec </w:t>
      </w:r>
      <w:r w:rsidR="00030CFD">
        <w:rPr>
          <w:b/>
          <w:bCs/>
          <w:color w:val="00B050"/>
        </w:rPr>
        <w:t>Jáchymov</w:t>
      </w:r>
      <w:r w:rsidR="00A8720D">
        <w:rPr>
          <w:b/>
          <w:bCs/>
          <w:color w:val="00B050"/>
        </w:rPr>
        <w:t xml:space="preserve"> </w:t>
      </w:r>
      <w:r w:rsidR="00A8720D" w:rsidRPr="00A8720D">
        <w:rPr>
          <w:b/>
          <w:bCs/>
          <w:color w:val="00B050"/>
        </w:rPr>
        <w:t>je</w:t>
      </w:r>
      <w:r w:rsidR="00E512AD" w:rsidRPr="00A8720D">
        <w:rPr>
          <w:b/>
          <w:bCs/>
          <w:color w:val="00B050"/>
        </w:rPr>
        <w:t xml:space="preserve"> 299,-Kč na prvních 6 měsíců)</w:t>
      </w:r>
    </w:p>
    <w:p w14:paraId="0379388E" w14:textId="77777777" w:rsidR="00BE7579" w:rsidRPr="00A8720D" w:rsidRDefault="00BE7579" w:rsidP="00BE7579">
      <w:pPr>
        <w:spacing w:after="0"/>
      </w:pPr>
    </w:p>
    <w:p w14:paraId="0E0BEBB0" w14:textId="4CDAE2BB" w:rsidR="00B528C1" w:rsidRPr="00A8720D" w:rsidRDefault="009B4617" w:rsidP="00BE7579">
      <w:pPr>
        <w:spacing w:after="0"/>
        <w:rPr>
          <w:b/>
          <w:bCs/>
        </w:rPr>
      </w:pPr>
      <w:r w:rsidRPr="00A8720D">
        <w:rPr>
          <w:b/>
          <w:bCs/>
        </w:rPr>
        <w:t>V případě zájmu Vás prosíme o informaci na níže uveden</w:t>
      </w:r>
      <w:r w:rsidR="0084509A" w:rsidRPr="00A8720D">
        <w:rPr>
          <w:b/>
          <w:bCs/>
        </w:rPr>
        <w:t>ou</w:t>
      </w:r>
      <w:r w:rsidRPr="00A8720D">
        <w:rPr>
          <w:b/>
          <w:bCs/>
        </w:rPr>
        <w:t xml:space="preserve"> e-mailov</w:t>
      </w:r>
      <w:r w:rsidR="0084509A" w:rsidRPr="00A8720D">
        <w:rPr>
          <w:b/>
          <w:bCs/>
        </w:rPr>
        <w:t>ou</w:t>
      </w:r>
      <w:r w:rsidRPr="00A8720D">
        <w:rPr>
          <w:b/>
          <w:bCs/>
        </w:rPr>
        <w:t xml:space="preserve"> adres</w:t>
      </w:r>
      <w:r w:rsidR="0084509A" w:rsidRPr="00A8720D">
        <w:rPr>
          <w:b/>
          <w:bCs/>
        </w:rPr>
        <w:t>u</w:t>
      </w:r>
      <w:r w:rsidRPr="00A8720D">
        <w:rPr>
          <w:b/>
          <w:bCs/>
        </w:rPr>
        <w:t xml:space="preserve"> nebo </w:t>
      </w:r>
      <w:r w:rsidR="00FB665E" w:rsidRPr="00A8720D">
        <w:rPr>
          <w:b/>
          <w:bCs/>
        </w:rPr>
        <w:t>telefon</w:t>
      </w:r>
      <w:r w:rsidRPr="00A8720D">
        <w:rPr>
          <w:b/>
          <w:bCs/>
        </w:rPr>
        <w:t>.</w:t>
      </w:r>
      <w:r w:rsidR="00BE7579" w:rsidRPr="00A8720D">
        <w:rPr>
          <w:b/>
          <w:bCs/>
        </w:rPr>
        <w:t xml:space="preserve"> </w:t>
      </w:r>
      <w:r w:rsidR="00920859" w:rsidRPr="00A8720D">
        <w:rPr>
          <w:b/>
          <w:bCs/>
        </w:rPr>
        <w:t xml:space="preserve">Projevením zájmu se nezavazujete k odběru žádné služby a nejsou s ním spojeny žádné platby. </w:t>
      </w:r>
    </w:p>
    <w:p w14:paraId="6E9C16EF" w14:textId="7528CE20" w:rsidR="00B528C1" w:rsidRDefault="00B528C1" w:rsidP="00BE7579">
      <w:pPr>
        <w:spacing w:after="0"/>
        <w:rPr>
          <w:color w:val="FF0000"/>
        </w:rPr>
      </w:pPr>
    </w:p>
    <w:p w14:paraId="5C7B4DAA" w14:textId="0BC3C9C4" w:rsidR="009B4617" w:rsidRPr="00BD4AC3" w:rsidRDefault="00B528C1" w:rsidP="00BE7579">
      <w:pPr>
        <w:spacing w:after="0"/>
        <w:rPr>
          <w:b/>
          <w:bCs/>
        </w:rPr>
      </w:pPr>
      <w:r w:rsidRPr="00BD4AC3">
        <w:t>V</w:t>
      </w:r>
      <w:r w:rsidR="00A8720D">
        <w:t xml:space="preserve"> průběhu</w:t>
      </w:r>
      <w:r w:rsidR="00485596">
        <w:t xml:space="preserve"> </w:t>
      </w:r>
      <w:r w:rsidR="00030CFD">
        <w:t>října</w:t>
      </w:r>
      <w:r w:rsidRPr="00BD4AC3">
        <w:t xml:space="preserve"> </w:t>
      </w:r>
      <w:r w:rsidR="00BD4AC3">
        <w:t>V</w:t>
      </w:r>
      <w:r w:rsidRPr="00BD4AC3">
        <w:t xml:space="preserve">ás navštíví zástupce </w:t>
      </w:r>
      <w:r w:rsidR="00BD4AC3">
        <w:t>O2 s informacemi k připojení domu na optickou síť.</w:t>
      </w:r>
      <w:r w:rsidR="00E100EA">
        <w:t xml:space="preserve"> </w:t>
      </w:r>
      <w:r w:rsidR="009B4617" w:rsidRPr="00BD4AC3">
        <w:rPr>
          <w:b/>
          <w:bCs/>
          <w:u w:val="single"/>
        </w:rPr>
        <w:t>Výstavba</w:t>
      </w:r>
      <w:r w:rsidR="004F3A60" w:rsidRPr="00BD4AC3">
        <w:rPr>
          <w:b/>
          <w:bCs/>
          <w:u w:val="single"/>
        </w:rPr>
        <w:t xml:space="preserve"> </w:t>
      </w:r>
      <w:r w:rsidR="009B4617" w:rsidRPr="00BD4AC3">
        <w:rPr>
          <w:b/>
          <w:bCs/>
          <w:u w:val="single"/>
        </w:rPr>
        <w:t>bude realizována pouze při dostatečném zájmu</w:t>
      </w:r>
      <w:r w:rsidR="001B3F7E">
        <w:rPr>
          <w:b/>
          <w:bCs/>
          <w:u w:val="single"/>
        </w:rPr>
        <w:t xml:space="preserve"> </w:t>
      </w:r>
      <w:r w:rsidR="009B4617" w:rsidRPr="00BD4AC3">
        <w:rPr>
          <w:b/>
          <w:bCs/>
          <w:u w:val="single"/>
        </w:rPr>
        <w:t>občanů</w:t>
      </w:r>
      <w:r w:rsidR="00941948">
        <w:rPr>
          <w:b/>
          <w:bCs/>
          <w:u w:val="single"/>
        </w:rPr>
        <w:t xml:space="preserve"> ještě v tomto roce</w:t>
      </w:r>
      <w:r w:rsidR="00BD4AC3" w:rsidRPr="00BD4AC3">
        <w:rPr>
          <w:b/>
          <w:bCs/>
          <w:u w:val="single"/>
        </w:rPr>
        <w:t>.</w:t>
      </w:r>
    </w:p>
    <w:p w14:paraId="015F67CD" w14:textId="0CB0BBD3" w:rsidR="00920859" w:rsidRDefault="00920859" w:rsidP="00BE7579">
      <w:pPr>
        <w:spacing w:after="0"/>
      </w:pPr>
    </w:p>
    <w:p w14:paraId="73223716" w14:textId="77777777" w:rsidR="006D04A2" w:rsidRDefault="006D04A2" w:rsidP="00BE7579">
      <w:pPr>
        <w:spacing w:after="0"/>
      </w:pPr>
    </w:p>
    <w:p w14:paraId="441DCC4F" w14:textId="05937FB5" w:rsidR="00920859" w:rsidRDefault="00920859" w:rsidP="00BE7579">
      <w:pPr>
        <w:spacing w:after="0"/>
        <w:rPr>
          <w:u w:val="single"/>
        </w:rPr>
      </w:pPr>
      <w:r w:rsidRPr="007C7BD1">
        <w:rPr>
          <w:u w:val="single"/>
        </w:rPr>
        <w:t>Kontakt</w:t>
      </w:r>
      <w:r w:rsidR="004542A4">
        <w:rPr>
          <w:u w:val="single"/>
        </w:rPr>
        <w:t>ní osob</w:t>
      </w:r>
      <w:r w:rsidR="00D837D3">
        <w:rPr>
          <w:u w:val="single"/>
        </w:rPr>
        <w:t>y</w:t>
      </w:r>
      <w:r w:rsidR="004542A4">
        <w:rPr>
          <w:u w:val="single"/>
        </w:rPr>
        <w:t xml:space="preserve"> O2:</w:t>
      </w:r>
      <w:r w:rsidRPr="007C7BD1">
        <w:rPr>
          <w:u w:val="single"/>
        </w:rPr>
        <w:t xml:space="preserve"> </w:t>
      </w:r>
    </w:p>
    <w:p w14:paraId="6387315E" w14:textId="77777777" w:rsidR="00030CFD" w:rsidRDefault="00030CFD" w:rsidP="00030CFD">
      <w:pPr>
        <w:spacing w:after="0"/>
        <w:rPr>
          <w:b/>
          <w:bCs/>
        </w:rPr>
      </w:pPr>
      <w:r>
        <w:rPr>
          <w:b/>
          <w:bCs/>
        </w:rPr>
        <w:t xml:space="preserve">Robert Cina – O2 specialista na rodinné domy         Tomáš </w:t>
      </w:r>
      <w:proofErr w:type="spellStart"/>
      <w:r>
        <w:rPr>
          <w:b/>
          <w:bCs/>
        </w:rPr>
        <w:t>Kasarda</w:t>
      </w:r>
      <w:proofErr w:type="spellEnd"/>
      <w:r w:rsidRPr="004D6005">
        <w:rPr>
          <w:b/>
          <w:bCs/>
        </w:rPr>
        <w:t xml:space="preserve"> – O2 specialista na rodinné domy</w:t>
      </w:r>
    </w:p>
    <w:p w14:paraId="547DD2DE" w14:textId="77777777" w:rsidR="00030CFD" w:rsidRPr="004D6005" w:rsidRDefault="00030CFD" w:rsidP="00030CFD">
      <w:pPr>
        <w:spacing w:after="0"/>
      </w:pPr>
      <w:r w:rsidRPr="004D6005">
        <w:t>e-mail:</w:t>
      </w:r>
      <w:r w:rsidRPr="00670CF3">
        <w:t xml:space="preserve"> </w:t>
      </w:r>
      <w:hyperlink r:id="rId10" w:history="1">
        <w:r w:rsidRPr="00B52475">
          <w:t>robert.cina@o2.cz</w:t>
        </w:r>
      </w:hyperlink>
      <w:r w:rsidRPr="004D6005">
        <w:t xml:space="preserve"> </w:t>
      </w:r>
      <w:r w:rsidRPr="004D6005">
        <w:tab/>
      </w:r>
      <w:r w:rsidRPr="004D6005">
        <w:tab/>
      </w:r>
      <w:r w:rsidRPr="004D6005">
        <w:tab/>
      </w:r>
      <w:r>
        <w:t xml:space="preserve">       </w:t>
      </w:r>
      <w:r w:rsidRPr="004D6005">
        <w:t xml:space="preserve">e-mail: </w:t>
      </w:r>
      <w:r>
        <w:t>tomas.kasarda</w:t>
      </w:r>
      <w:r w:rsidRPr="004D6005">
        <w:t>@o2.cz</w:t>
      </w:r>
      <w:r w:rsidRPr="004D6005">
        <w:tab/>
      </w:r>
      <w:r w:rsidRPr="004D6005">
        <w:tab/>
      </w:r>
    </w:p>
    <w:p w14:paraId="0345CA4D" w14:textId="3D94D613" w:rsidR="003526FE" w:rsidRPr="00030CFD" w:rsidRDefault="00030CFD" w:rsidP="00BE7579">
      <w:pPr>
        <w:spacing w:after="0"/>
        <w:rPr>
          <w:b/>
          <w:bCs/>
        </w:rPr>
      </w:pPr>
      <w:r w:rsidRPr="004D6005">
        <w:t xml:space="preserve">tel.: </w:t>
      </w:r>
      <w:r>
        <w:t>602 622 907</w:t>
      </w:r>
      <w:r w:rsidRPr="004D6005"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022D77">
        <w:t xml:space="preserve">tel.: </w:t>
      </w:r>
      <w:r>
        <w:t>737 587 472</w:t>
      </w:r>
      <w:r w:rsidR="006D04A2">
        <w:tab/>
      </w:r>
      <w:r w:rsidR="006D04A2">
        <w:tab/>
      </w:r>
      <w:r w:rsidR="006D04A2">
        <w:tab/>
      </w:r>
      <w:r w:rsidR="006D04A2">
        <w:tab/>
      </w:r>
      <w:r w:rsidR="001C02F1">
        <w:tab/>
      </w:r>
      <w:r w:rsidR="001C02F1">
        <w:tab/>
      </w:r>
    </w:p>
    <w:p w14:paraId="18EA62F6" w14:textId="697687D4" w:rsidR="00920859" w:rsidRDefault="00E100EA" w:rsidP="00BE7579">
      <w:pPr>
        <w:spacing w:after="0"/>
      </w:pPr>
      <w:r>
        <w:t>*</w:t>
      </w:r>
      <w:r w:rsidR="009B4617">
        <w:t>Pro jednodušší identifikaci pošlete jméno</w:t>
      </w:r>
      <w:r w:rsidR="009F0C1A">
        <w:t>,</w:t>
      </w:r>
      <w:r w:rsidR="009B4617">
        <w:t xml:space="preserve"> číslo popisné</w:t>
      </w:r>
      <w:r w:rsidR="009F0C1A">
        <w:t xml:space="preserve"> a telefonní číslo</w:t>
      </w:r>
    </w:p>
    <w:p w14:paraId="2C044BBB" w14:textId="1BE7CA96" w:rsidR="00BD4AC3" w:rsidRDefault="00BD4AC3" w:rsidP="00BE7579">
      <w:pPr>
        <w:spacing w:after="0"/>
      </w:pPr>
    </w:p>
    <w:p w14:paraId="684AB86A" w14:textId="68CCE655" w:rsidR="00BD4AC3" w:rsidRDefault="00BD4AC3" w:rsidP="00BE7579">
      <w:pPr>
        <w:spacing w:after="0"/>
      </w:pPr>
      <w:r>
        <w:t xml:space="preserve">Za obec </w:t>
      </w:r>
      <w:r w:rsidR="00030CFD">
        <w:t>Jáchymov</w:t>
      </w:r>
    </w:p>
    <w:p w14:paraId="123F9781" w14:textId="0306740E" w:rsidR="001F2B6F" w:rsidRPr="00CD3F5D" w:rsidRDefault="00F00B10" w:rsidP="0041756C">
      <w:pPr>
        <w:spacing w:after="0"/>
      </w:pPr>
      <w:r>
        <w:t>S</w:t>
      </w:r>
      <w:r w:rsidR="00734CD0">
        <w:t>tarost</w:t>
      </w:r>
      <w:r w:rsidR="00E512AD">
        <w:t>a</w:t>
      </w:r>
      <w:r>
        <w:t xml:space="preserve"> </w:t>
      </w:r>
      <w:r w:rsidR="00030CFD">
        <w:t>Bronislav Grulich</w:t>
      </w:r>
    </w:p>
    <w:sectPr w:rsidR="001F2B6F" w:rsidRPr="00CD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7749" w14:textId="77777777" w:rsidR="00201703" w:rsidRDefault="00201703" w:rsidP="002209C4">
      <w:pPr>
        <w:spacing w:after="0" w:line="240" w:lineRule="auto"/>
      </w:pPr>
      <w:r>
        <w:separator/>
      </w:r>
    </w:p>
  </w:endnote>
  <w:endnote w:type="continuationSeparator" w:id="0">
    <w:p w14:paraId="61D05334" w14:textId="77777777" w:rsidR="00201703" w:rsidRDefault="00201703" w:rsidP="002209C4">
      <w:pPr>
        <w:spacing w:after="0" w:line="240" w:lineRule="auto"/>
      </w:pPr>
      <w:r>
        <w:continuationSeparator/>
      </w:r>
    </w:p>
  </w:endnote>
  <w:endnote w:type="continuationNotice" w:id="1">
    <w:p w14:paraId="0DFFFB40" w14:textId="77777777" w:rsidR="00201703" w:rsidRDefault="00201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64FC" w14:textId="77777777" w:rsidR="00201703" w:rsidRDefault="00201703" w:rsidP="002209C4">
      <w:pPr>
        <w:spacing w:after="0" w:line="240" w:lineRule="auto"/>
      </w:pPr>
      <w:r>
        <w:separator/>
      </w:r>
    </w:p>
  </w:footnote>
  <w:footnote w:type="continuationSeparator" w:id="0">
    <w:p w14:paraId="7F821252" w14:textId="77777777" w:rsidR="00201703" w:rsidRDefault="00201703" w:rsidP="002209C4">
      <w:pPr>
        <w:spacing w:after="0" w:line="240" w:lineRule="auto"/>
      </w:pPr>
      <w:r>
        <w:continuationSeparator/>
      </w:r>
    </w:p>
  </w:footnote>
  <w:footnote w:type="continuationNotice" w:id="1">
    <w:p w14:paraId="47F2D9D0" w14:textId="77777777" w:rsidR="00201703" w:rsidRDefault="00201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FE2"/>
    <w:multiLevelType w:val="hybridMultilevel"/>
    <w:tmpl w:val="D1D0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2CD"/>
    <w:multiLevelType w:val="hybridMultilevel"/>
    <w:tmpl w:val="40D0C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6602">
    <w:abstractNumId w:val="0"/>
  </w:num>
  <w:num w:numId="2" w16cid:durableId="52706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45"/>
    <w:rsid w:val="00010217"/>
    <w:rsid w:val="0001682F"/>
    <w:rsid w:val="00023C97"/>
    <w:rsid w:val="00030CFD"/>
    <w:rsid w:val="00054BF9"/>
    <w:rsid w:val="00072A88"/>
    <w:rsid w:val="00076E08"/>
    <w:rsid w:val="000A79F7"/>
    <w:rsid w:val="000D0C56"/>
    <w:rsid w:val="00117045"/>
    <w:rsid w:val="00126CF8"/>
    <w:rsid w:val="0014642A"/>
    <w:rsid w:val="00146C3F"/>
    <w:rsid w:val="00156F62"/>
    <w:rsid w:val="00170D3A"/>
    <w:rsid w:val="00180616"/>
    <w:rsid w:val="001A5594"/>
    <w:rsid w:val="001B3F7E"/>
    <w:rsid w:val="001C02F1"/>
    <w:rsid w:val="001E0064"/>
    <w:rsid w:val="001E76D4"/>
    <w:rsid w:val="001F2B6F"/>
    <w:rsid w:val="00201703"/>
    <w:rsid w:val="002209C4"/>
    <w:rsid w:val="002708CE"/>
    <w:rsid w:val="002F60D6"/>
    <w:rsid w:val="00304A05"/>
    <w:rsid w:val="00346640"/>
    <w:rsid w:val="003526FE"/>
    <w:rsid w:val="00364145"/>
    <w:rsid w:val="00367A0A"/>
    <w:rsid w:val="003B4E43"/>
    <w:rsid w:val="003D3CC5"/>
    <w:rsid w:val="0041756C"/>
    <w:rsid w:val="00427FBE"/>
    <w:rsid w:val="004542A4"/>
    <w:rsid w:val="00485596"/>
    <w:rsid w:val="004A0715"/>
    <w:rsid w:val="004A4B92"/>
    <w:rsid w:val="004C69FE"/>
    <w:rsid w:val="004D160F"/>
    <w:rsid w:val="004F3A60"/>
    <w:rsid w:val="00514E50"/>
    <w:rsid w:val="0053495B"/>
    <w:rsid w:val="00540BDC"/>
    <w:rsid w:val="005759FB"/>
    <w:rsid w:val="005A5C4A"/>
    <w:rsid w:val="005B2052"/>
    <w:rsid w:val="00625DD8"/>
    <w:rsid w:val="00627B23"/>
    <w:rsid w:val="00636DD3"/>
    <w:rsid w:val="00644E84"/>
    <w:rsid w:val="00697731"/>
    <w:rsid w:val="006C65F9"/>
    <w:rsid w:val="006D04A2"/>
    <w:rsid w:val="006E3A2E"/>
    <w:rsid w:val="006F2517"/>
    <w:rsid w:val="0072262D"/>
    <w:rsid w:val="00724491"/>
    <w:rsid w:val="00734CD0"/>
    <w:rsid w:val="007560A6"/>
    <w:rsid w:val="007A394C"/>
    <w:rsid w:val="007C7BD1"/>
    <w:rsid w:val="00813FE6"/>
    <w:rsid w:val="00823606"/>
    <w:rsid w:val="008305AC"/>
    <w:rsid w:val="0084509A"/>
    <w:rsid w:val="00846412"/>
    <w:rsid w:val="00862892"/>
    <w:rsid w:val="008724B0"/>
    <w:rsid w:val="008A667B"/>
    <w:rsid w:val="008B27DF"/>
    <w:rsid w:val="008E6E18"/>
    <w:rsid w:val="00901438"/>
    <w:rsid w:val="00920859"/>
    <w:rsid w:val="00922ED7"/>
    <w:rsid w:val="00941948"/>
    <w:rsid w:val="009469B9"/>
    <w:rsid w:val="00953E6E"/>
    <w:rsid w:val="009620CB"/>
    <w:rsid w:val="009B4617"/>
    <w:rsid w:val="009F0C1A"/>
    <w:rsid w:val="009F7FEB"/>
    <w:rsid w:val="00A20E4C"/>
    <w:rsid w:val="00A34B2E"/>
    <w:rsid w:val="00A52737"/>
    <w:rsid w:val="00A5607A"/>
    <w:rsid w:val="00A605E1"/>
    <w:rsid w:val="00A8720D"/>
    <w:rsid w:val="00A91B32"/>
    <w:rsid w:val="00A920E5"/>
    <w:rsid w:val="00AB4105"/>
    <w:rsid w:val="00AB5895"/>
    <w:rsid w:val="00AC4B79"/>
    <w:rsid w:val="00AD0F73"/>
    <w:rsid w:val="00B4533A"/>
    <w:rsid w:val="00B528C1"/>
    <w:rsid w:val="00BC1E1C"/>
    <w:rsid w:val="00BD4AC3"/>
    <w:rsid w:val="00BE39A3"/>
    <w:rsid w:val="00BE7579"/>
    <w:rsid w:val="00BF6ACA"/>
    <w:rsid w:val="00C245A4"/>
    <w:rsid w:val="00C4406B"/>
    <w:rsid w:val="00C856A8"/>
    <w:rsid w:val="00CD3ECA"/>
    <w:rsid w:val="00CD3F5D"/>
    <w:rsid w:val="00CF6425"/>
    <w:rsid w:val="00D108F3"/>
    <w:rsid w:val="00D44772"/>
    <w:rsid w:val="00D512A6"/>
    <w:rsid w:val="00D65EE3"/>
    <w:rsid w:val="00D67D2A"/>
    <w:rsid w:val="00D837D3"/>
    <w:rsid w:val="00DE40AE"/>
    <w:rsid w:val="00E037CC"/>
    <w:rsid w:val="00E100EA"/>
    <w:rsid w:val="00E15040"/>
    <w:rsid w:val="00E31CB0"/>
    <w:rsid w:val="00E512AD"/>
    <w:rsid w:val="00E65F92"/>
    <w:rsid w:val="00E74C95"/>
    <w:rsid w:val="00EA3D2E"/>
    <w:rsid w:val="00EC6B42"/>
    <w:rsid w:val="00ED7B79"/>
    <w:rsid w:val="00EF1A17"/>
    <w:rsid w:val="00F00B10"/>
    <w:rsid w:val="00F85859"/>
    <w:rsid w:val="00FB665E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08E60"/>
  <w15:chartTrackingRefBased/>
  <w15:docId w15:val="{9E530F7B-D425-4D41-8794-257EA6E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757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757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B20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0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0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0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0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0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6C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5F9"/>
  </w:style>
  <w:style w:type="paragraph" w:styleId="Zpat">
    <w:name w:val="footer"/>
    <w:basedOn w:val="Normln"/>
    <w:link w:val="ZpatChar"/>
    <w:uiPriority w:val="99"/>
    <w:semiHidden/>
    <w:unhideWhenUsed/>
    <w:rsid w:val="006C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obert.cina@o2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F662458A81949BC8DAD4C291D0F38" ma:contentTypeVersion="4" ma:contentTypeDescription="Create a new document." ma:contentTypeScope="" ma:versionID="b79868cda79b732d176198503b62ac98">
  <xsd:schema xmlns:xsd="http://www.w3.org/2001/XMLSchema" xmlns:xs="http://www.w3.org/2001/XMLSchema" xmlns:p="http://schemas.microsoft.com/office/2006/metadata/properties" xmlns:ns2="362c01b0-f7bc-477b-876c-9e4623a652f1" xmlns:ns3="e7e2ec2b-d30b-4f78-b4f2-1b684f8e0984" targetNamespace="http://schemas.microsoft.com/office/2006/metadata/properties" ma:root="true" ma:fieldsID="de9bc1d868fb31e6ed8a7a129948c638" ns2:_="" ns3:_="">
    <xsd:import namespace="362c01b0-f7bc-477b-876c-9e4623a652f1"/>
    <xsd:import namespace="e7e2ec2b-d30b-4f78-b4f2-1b684f8e0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c01b0-f7bc-477b-876c-9e4623a65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ec2b-d30b-4f78-b4f2-1b684f8e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A1034-4180-443E-821E-1AFD10736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BAAA7-2E65-4E85-A92E-52BCAC86F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F693B-8D11-4DC3-A11B-8758D925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c01b0-f7bc-477b-876c-9e4623a652f1"/>
    <ds:schemaRef ds:uri="e7e2ec2b-d30b-4f78-b4f2-1b684f8e0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Čejka Martin</dc:creator>
  <cp:keywords/>
  <dc:description/>
  <cp:lastModifiedBy>Hynková Soňa</cp:lastModifiedBy>
  <cp:revision>2</cp:revision>
  <cp:lastPrinted>2022-05-16T10:36:00Z</cp:lastPrinted>
  <dcterms:created xsi:type="dcterms:W3CDTF">2022-10-13T08:12:00Z</dcterms:created>
  <dcterms:modified xsi:type="dcterms:W3CDTF">2022-10-13T08:12:00Z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0x010100869F662458A81949BC8DAD4C291D0F38</vt:lpwstr>
  </property>
</Properties>
</file>